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6E" w:rsidRDefault="004E5E44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镇江大路通用机场建设有限公司</w:t>
      </w:r>
    </w:p>
    <w:p w:rsidR="00B76F6E" w:rsidRDefault="00A6143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公开招聘工作人员报名登记表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9"/>
        <w:gridCol w:w="1440"/>
        <w:gridCol w:w="720"/>
        <w:gridCol w:w="720"/>
        <w:gridCol w:w="540"/>
        <w:gridCol w:w="180"/>
        <w:gridCol w:w="495"/>
        <w:gridCol w:w="405"/>
        <w:gridCol w:w="360"/>
        <w:gridCol w:w="360"/>
        <w:gridCol w:w="360"/>
        <w:gridCol w:w="900"/>
        <w:gridCol w:w="360"/>
        <w:gridCol w:w="1260"/>
      </w:tblGrid>
      <w:tr w:rsidR="00B76F6E">
        <w:trPr>
          <w:cantSplit/>
          <w:trHeight w:val="75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jc w:val="center"/>
            </w:pPr>
          </w:p>
        </w:tc>
      </w:tr>
      <w:tr w:rsidR="00B76F6E">
        <w:trPr>
          <w:cantSplit/>
          <w:trHeight w:val="67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B76F6E">
        <w:trPr>
          <w:cantSplit/>
          <w:trHeight w:val="82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期望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薪酬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 w:rsidP="008C20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B76F6E">
        <w:trPr>
          <w:cantSplit/>
          <w:trHeight w:val="6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B76F6E">
        <w:trPr>
          <w:cantSplit/>
          <w:trHeight w:val="69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 w:rsidP="008C20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 w:rsidP="008C20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B76F6E">
        <w:trPr>
          <w:trHeight w:val="57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 w:rsidP="008C20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 w:rsidP="008C209D">
            <w:pPr>
              <w:spacing w:line="300" w:lineRule="exac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   </w:t>
            </w:r>
          </w:p>
        </w:tc>
      </w:tr>
      <w:tr w:rsidR="00B76F6E">
        <w:trPr>
          <w:trHeight w:val="57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 w:rsidP="008C20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 w:rsidP="008C209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</w:p>
        </w:tc>
      </w:tr>
      <w:tr w:rsidR="00B76F6E">
        <w:trPr>
          <w:cantSplit/>
          <w:trHeight w:val="4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外语能力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有无回避关系？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76F6E">
        <w:trPr>
          <w:cantSplit/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专业技术资格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B76F6E">
        <w:trPr>
          <w:cantSplit/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B76F6E">
        <w:trPr>
          <w:cantSplit/>
          <w:trHeight w:val="4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jc w:val="center"/>
              <w:rPr>
                <w:b/>
              </w:rPr>
            </w:pPr>
          </w:p>
        </w:tc>
      </w:tr>
      <w:tr w:rsidR="00B76F6E">
        <w:trPr>
          <w:cantSplit/>
          <w:trHeight w:val="21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6E" w:rsidRDefault="00A61438">
            <w:pPr>
              <w:spacing w:line="300" w:lineRule="exact"/>
            </w:pPr>
            <w:r>
              <w:rPr>
                <w:rFonts w:hint="eastAsia"/>
              </w:rPr>
              <w:t>（从高中毕业后开始填写）</w:t>
            </w:r>
          </w:p>
          <w:p w:rsidR="00B76F6E" w:rsidRDefault="00B76F6E">
            <w:pPr>
              <w:spacing w:line="300" w:lineRule="exact"/>
              <w:ind w:firstLineChars="109" w:firstLine="229"/>
            </w:pPr>
          </w:p>
          <w:p w:rsidR="00B76F6E" w:rsidRDefault="00B76F6E" w:rsidP="008C209D">
            <w:pPr>
              <w:spacing w:line="300" w:lineRule="exact"/>
              <w:ind w:firstLineChars="109" w:firstLine="229"/>
            </w:pPr>
          </w:p>
        </w:tc>
      </w:tr>
      <w:tr w:rsidR="00B76F6E">
        <w:trPr>
          <w:trHeight w:val="7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专长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6E" w:rsidRDefault="00B76F6E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</w:tr>
      <w:tr w:rsidR="00B76F6E">
        <w:trPr>
          <w:trHeight w:val="15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6E" w:rsidRDefault="00A61438">
            <w:pPr>
              <w:spacing w:line="300" w:lineRule="exact"/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本人已</w:t>
            </w:r>
            <w:r>
              <w:rPr>
                <w:b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sz w:val="20"/>
                <w:szCs w:val="20"/>
              </w:rPr>
              <w:t>聘公告、岗位表</w:t>
            </w:r>
            <w:r>
              <w:rPr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相关资料</w:t>
            </w:r>
            <w:r>
              <w:rPr>
                <w:b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sz w:val="20"/>
                <w:szCs w:val="20"/>
              </w:rPr>
              <w:t>聘岗位</w:t>
            </w:r>
            <w:r>
              <w:rPr>
                <w:b/>
                <w:sz w:val="20"/>
                <w:szCs w:val="20"/>
              </w:rPr>
              <w:t>的要求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sz w:val="20"/>
                <w:szCs w:val="20"/>
              </w:rPr>
              <w:t>不能</w:t>
            </w:r>
            <w:r>
              <w:rPr>
                <w:b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sz w:val="20"/>
                <w:szCs w:val="20"/>
              </w:rPr>
              <w:t>或取消录取资格</w:t>
            </w:r>
            <w:r>
              <w:rPr>
                <w:b/>
                <w:sz w:val="20"/>
                <w:szCs w:val="20"/>
              </w:rPr>
              <w:t>等情况，由本人承担全部责任。</w:t>
            </w:r>
          </w:p>
          <w:p w:rsidR="00B76F6E" w:rsidRDefault="00A61438" w:rsidP="008C209D">
            <w:pPr>
              <w:spacing w:line="300" w:lineRule="exact"/>
              <w:ind w:firstLineChars="2085" w:firstLine="418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应聘人签字：</w:t>
            </w:r>
            <w:r w:rsidR="008C209D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</w:tr>
      <w:tr w:rsidR="00B76F6E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</w:t>
            </w:r>
          </w:p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                          </w:t>
            </w:r>
            <w:r>
              <w:rPr>
                <w:rFonts w:hint="eastAsia"/>
                <w:b/>
              </w:rPr>
              <w:t xml:space="preserve">　　　　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B76F6E">
        <w:trPr>
          <w:trHeight w:val="6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A61438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2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E" w:rsidRDefault="00B76F6E">
            <w:pPr>
              <w:spacing w:line="300" w:lineRule="exact"/>
              <w:rPr>
                <w:b/>
              </w:rPr>
            </w:pPr>
          </w:p>
        </w:tc>
      </w:tr>
    </w:tbl>
    <w:p w:rsidR="00A61438" w:rsidRDefault="00A61438">
      <w:pPr>
        <w:rPr>
          <w:sz w:val="24"/>
        </w:rPr>
      </w:pPr>
      <w:r>
        <w:rPr>
          <w:rFonts w:hint="eastAsia"/>
          <w:sz w:val="24"/>
        </w:rPr>
        <w:t>注：学历性质填“全日制</w:t>
      </w:r>
      <w:r>
        <w:rPr>
          <w:sz w:val="24"/>
        </w:rPr>
        <w:t>、自考</w:t>
      </w:r>
      <w:r>
        <w:rPr>
          <w:rFonts w:hint="eastAsia"/>
          <w:sz w:val="24"/>
        </w:rPr>
        <w:t>、成教</w:t>
      </w:r>
      <w:r>
        <w:rPr>
          <w:sz w:val="24"/>
        </w:rPr>
        <w:t>、函授、网络教育</w:t>
      </w:r>
      <w:r>
        <w:rPr>
          <w:rFonts w:hint="eastAsia"/>
          <w:sz w:val="24"/>
        </w:rPr>
        <w:t>”等。</w:t>
      </w:r>
    </w:p>
    <w:sectPr w:rsidR="00A61438" w:rsidSect="00B76F6E">
      <w:headerReference w:type="default" r:id="rId7"/>
      <w:pgSz w:w="11906" w:h="16838"/>
      <w:pgMar w:top="1361" w:right="1418" w:bottom="935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AC" w:rsidRDefault="002474AC">
      <w:r>
        <w:separator/>
      </w:r>
    </w:p>
  </w:endnote>
  <w:endnote w:type="continuationSeparator" w:id="0">
    <w:p w:rsidR="002474AC" w:rsidRDefault="0024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AC" w:rsidRDefault="002474AC">
      <w:r>
        <w:separator/>
      </w:r>
    </w:p>
  </w:footnote>
  <w:footnote w:type="continuationSeparator" w:id="0">
    <w:p w:rsidR="002474AC" w:rsidRDefault="0024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6E" w:rsidRDefault="00B76F6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10"/>
    <w:rsid w:val="00004AD2"/>
    <w:rsid w:val="000138C9"/>
    <w:rsid w:val="0002740A"/>
    <w:rsid w:val="0004764F"/>
    <w:rsid w:val="000762B4"/>
    <w:rsid w:val="000B379E"/>
    <w:rsid w:val="000B5819"/>
    <w:rsid w:val="000C34DF"/>
    <w:rsid w:val="000D0517"/>
    <w:rsid w:val="000F2B57"/>
    <w:rsid w:val="000F65FD"/>
    <w:rsid w:val="00105235"/>
    <w:rsid w:val="001123C3"/>
    <w:rsid w:val="00132774"/>
    <w:rsid w:val="001676B0"/>
    <w:rsid w:val="00171758"/>
    <w:rsid w:val="00184A53"/>
    <w:rsid w:val="001A6A15"/>
    <w:rsid w:val="001B7582"/>
    <w:rsid w:val="001D4743"/>
    <w:rsid w:val="001D6E14"/>
    <w:rsid w:val="001E34FD"/>
    <w:rsid w:val="001F44DE"/>
    <w:rsid w:val="00241B2B"/>
    <w:rsid w:val="002474AC"/>
    <w:rsid w:val="00257204"/>
    <w:rsid w:val="00277EBD"/>
    <w:rsid w:val="00280B03"/>
    <w:rsid w:val="00284F9F"/>
    <w:rsid w:val="00290879"/>
    <w:rsid w:val="002B14CF"/>
    <w:rsid w:val="003610FE"/>
    <w:rsid w:val="003653D6"/>
    <w:rsid w:val="00373639"/>
    <w:rsid w:val="0037523C"/>
    <w:rsid w:val="003A1245"/>
    <w:rsid w:val="003B7DDE"/>
    <w:rsid w:val="003D2B2B"/>
    <w:rsid w:val="003D666C"/>
    <w:rsid w:val="00402F6B"/>
    <w:rsid w:val="004079E0"/>
    <w:rsid w:val="00434553"/>
    <w:rsid w:val="00445193"/>
    <w:rsid w:val="0047353B"/>
    <w:rsid w:val="00484338"/>
    <w:rsid w:val="004878BF"/>
    <w:rsid w:val="004A0FF5"/>
    <w:rsid w:val="004C6A4D"/>
    <w:rsid w:val="004E0519"/>
    <w:rsid w:val="004E5E44"/>
    <w:rsid w:val="005107E2"/>
    <w:rsid w:val="00511E7E"/>
    <w:rsid w:val="00564A20"/>
    <w:rsid w:val="0058654B"/>
    <w:rsid w:val="00587A9B"/>
    <w:rsid w:val="005A4CD1"/>
    <w:rsid w:val="005C578A"/>
    <w:rsid w:val="005D29C3"/>
    <w:rsid w:val="005F657F"/>
    <w:rsid w:val="006027B4"/>
    <w:rsid w:val="006174B8"/>
    <w:rsid w:val="0064088B"/>
    <w:rsid w:val="00651D47"/>
    <w:rsid w:val="006553A9"/>
    <w:rsid w:val="0066121F"/>
    <w:rsid w:val="00675FE7"/>
    <w:rsid w:val="00682D8C"/>
    <w:rsid w:val="006A6385"/>
    <w:rsid w:val="006C50DE"/>
    <w:rsid w:val="006C639E"/>
    <w:rsid w:val="0072360A"/>
    <w:rsid w:val="00727E11"/>
    <w:rsid w:val="0077411E"/>
    <w:rsid w:val="0078170F"/>
    <w:rsid w:val="00793F77"/>
    <w:rsid w:val="007D0C45"/>
    <w:rsid w:val="007D34F5"/>
    <w:rsid w:val="00832B3E"/>
    <w:rsid w:val="0085711C"/>
    <w:rsid w:val="00857DBB"/>
    <w:rsid w:val="0086709D"/>
    <w:rsid w:val="00873F4F"/>
    <w:rsid w:val="008B36BB"/>
    <w:rsid w:val="008B4F08"/>
    <w:rsid w:val="008B7CD9"/>
    <w:rsid w:val="008C209D"/>
    <w:rsid w:val="009161DA"/>
    <w:rsid w:val="009A5D85"/>
    <w:rsid w:val="00A434E8"/>
    <w:rsid w:val="00A61438"/>
    <w:rsid w:val="00AB0F6A"/>
    <w:rsid w:val="00AC0800"/>
    <w:rsid w:val="00AC7684"/>
    <w:rsid w:val="00AD6B24"/>
    <w:rsid w:val="00AE695B"/>
    <w:rsid w:val="00AE7193"/>
    <w:rsid w:val="00AF5F13"/>
    <w:rsid w:val="00B0140F"/>
    <w:rsid w:val="00B0319B"/>
    <w:rsid w:val="00B1324B"/>
    <w:rsid w:val="00B14E23"/>
    <w:rsid w:val="00B16A02"/>
    <w:rsid w:val="00B178A1"/>
    <w:rsid w:val="00B22129"/>
    <w:rsid w:val="00B24878"/>
    <w:rsid w:val="00B4371F"/>
    <w:rsid w:val="00B62698"/>
    <w:rsid w:val="00B64BD3"/>
    <w:rsid w:val="00B75344"/>
    <w:rsid w:val="00B76F6E"/>
    <w:rsid w:val="00B808E5"/>
    <w:rsid w:val="00B9359B"/>
    <w:rsid w:val="00BC4398"/>
    <w:rsid w:val="00C0358C"/>
    <w:rsid w:val="00C06F3D"/>
    <w:rsid w:val="00C4419F"/>
    <w:rsid w:val="00C47A4C"/>
    <w:rsid w:val="00C538EA"/>
    <w:rsid w:val="00C752D3"/>
    <w:rsid w:val="00CF37ED"/>
    <w:rsid w:val="00D119EC"/>
    <w:rsid w:val="00D6166B"/>
    <w:rsid w:val="00D640D4"/>
    <w:rsid w:val="00D767C5"/>
    <w:rsid w:val="00D83989"/>
    <w:rsid w:val="00D90C7B"/>
    <w:rsid w:val="00D977EE"/>
    <w:rsid w:val="00DC0E32"/>
    <w:rsid w:val="00DE20C3"/>
    <w:rsid w:val="00DE4A2C"/>
    <w:rsid w:val="00DF730C"/>
    <w:rsid w:val="00E20658"/>
    <w:rsid w:val="00E8546D"/>
    <w:rsid w:val="00E87EAB"/>
    <w:rsid w:val="00EF0666"/>
    <w:rsid w:val="00EF1FC6"/>
    <w:rsid w:val="00F26DEE"/>
    <w:rsid w:val="00F62210"/>
    <w:rsid w:val="00F7642D"/>
    <w:rsid w:val="00F80276"/>
    <w:rsid w:val="00FC6489"/>
    <w:rsid w:val="00FF08BE"/>
    <w:rsid w:val="0252665D"/>
    <w:rsid w:val="06DB57CD"/>
    <w:rsid w:val="08822685"/>
    <w:rsid w:val="09D32F2C"/>
    <w:rsid w:val="10420BD1"/>
    <w:rsid w:val="137333F8"/>
    <w:rsid w:val="1B1F438E"/>
    <w:rsid w:val="2A4D5475"/>
    <w:rsid w:val="2BDF6B05"/>
    <w:rsid w:val="2D665687"/>
    <w:rsid w:val="2DC77CAA"/>
    <w:rsid w:val="2EC17EC2"/>
    <w:rsid w:val="36E47B9D"/>
    <w:rsid w:val="397B655D"/>
    <w:rsid w:val="3C535D05"/>
    <w:rsid w:val="3D351B7B"/>
    <w:rsid w:val="413D3C14"/>
    <w:rsid w:val="41934623"/>
    <w:rsid w:val="42B94406"/>
    <w:rsid w:val="4351587E"/>
    <w:rsid w:val="467576A4"/>
    <w:rsid w:val="468A3DC6"/>
    <w:rsid w:val="4C2E4987"/>
    <w:rsid w:val="501442ED"/>
    <w:rsid w:val="51FC1C0F"/>
    <w:rsid w:val="53E57531"/>
    <w:rsid w:val="55E34DF9"/>
    <w:rsid w:val="5C1F35AE"/>
    <w:rsid w:val="5F4D6FE9"/>
    <w:rsid w:val="5F7836B0"/>
    <w:rsid w:val="6093187E"/>
    <w:rsid w:val="61967E27"/>
    <w:rsid w:val="62BB7F8A"/>
    <w:rsid w:val="642207D6"/>
    <w:rsid w:val="664C6B61"/>
    <w:rsid w:val="670E46A1"/>
    <w:rsid w:val="6BAE6CB9"/>
    <w:rsid w:val="6F8A028E"/>
    <w:rsid w:val="6FAA2D41"/>
    <w:rsid w:val="72F8122F"/>
    <w:rsid w:val="732E3907"/>
    <w:rsid w:val="73912327"/>
    <w:rsid w:val="753871DF"/>
    <w:rsid w:val="78106988"/>
    <w:rsid w:val="784F7772"/>
    <w:rsid w:val="7AC5017B"/>
    <w:rsid w:val="7F1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6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semiHidden/>
    <w:rsid w:val="00B76F6E"/>
    <w:rPr>
      <w:sz w:val="18"/>
      <w:szCs w:val="18"/>
    </w:rPr>
  </w:style>
  <w:style w:type="paragraph" w:styleId="a5">
    <w:name w:val="header"/>
    <w:basedOn w:val="a"/>
    <w:rsid w:val="00B76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6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semiHidden/>
    <w:rsid w:val="00B76F6E"/>
    <w:rPr>
      <w:sz w:val="18"/>
      <w:szCs w:val="18"/>
    </w:rPr>
  </w:style>
  <w:style w:type="paragraph" w:styleId="a5">
    <w:name w:val="header"/>
    <w:basedOn w:val="a"/>
    <w:rsid w:val="00B76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Xtzj.Com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镇江市市属事业单位公开招聘工作人员</dc:title>
  <dc:creator>Xtzj.User</dc:creator>
  <cp:lastModifiedBy>AutoBVT</cp:lastModifiedBy>
  <cp:revision>2</cp:revision>
  <cp:lastPrinted>2014-06-23T08:06:00Z</cp:lastPrinted>
  <dcterms:created xsi:type="dcterms:W3CDTF">2018-06-28T04:03:00Z</dcterms:created>
  <dcterms:modified xsi:type="dcterms:W3CDTF">2018-06-28T04:03:00Z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